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303" w:rsidRPr="0004449A" w:rsidRDefault="001F5303">
      <w:pPr>
        <w:jc w:val="center"/>
        <w:rPr>
          <w:sz w:val="24"/>
          <w:lang w:val="en-US"/>
        </w:rPr>
      </w:pPr>
      <w:r w:rsidRPr="0004449A">
        <w:rPr>
          <w:sz w:val="20"/>
          <w:lang w:val="en-US"/>
        </w:rPr>
        <w:t>from</w:t>
      </w:r>
    </w:p>
    <w:p w:rsidR="001F5303" w:rsidRPr="0004449A" w:rsidRDefault="001F5303">
      <w:pPr>
        <w:jc w:val="center"/>
        <w:rPr>
          <w:smallCaps/>
          <w:sz w:val="24"/>
          <w:lang w:val="en-US"/>
        </w:rPr>
      </w:pPr>
      <w:r w:rsidRPr="0004449A">
        <w:rPr>
          <w:smallCaps/>
          <w:sz w:val="24"/>
          <w:lang w:val="en-US"/>
        </w:rPr>
        <w:t>A Bibliography of Literary Theory, Criticism and Philology</w:t>
      </w:r>
    </w:p>
    <w:p w:rsidR="001F5303" w:rsidRPr="0004449A" w:rsidRDefault="0004449A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1F5303" w:rsidRPr="0004449A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1F5303" w:rsidRPr="0004449A" w:rsidRDefault="001F5303">
      <w:pPr>
        <w:ind w:right="-1"/>
        <w:jc w:val="center"/>
        <w:rPr>
          <w:sz w:val="24"/>
          <w:lang w:val="en-US"/>
        </w:rPr>
      </w:pPr>
      <w:r w:rsidRPr="0004449A">
        <w:rPr>
          <w:sz w:val="24"/>
          <w:lang w:val="en-US"/>
        </w:rPr>
        <w:t xml:space="preserve">by José Ángel </w:t>
      </w:r>
      <w:r w:rsidRPr="0004449A">
        <w:rPr>
          <w:smallCaps/>
          <w:sz w:val="24"/>
          <w:lang w:val="en-US"/>
        </w:rPr>
        <w:t>García Landa</w:t>
      </w:r>
    </w:p>
    <w:p w:rsidR="001F5303" w:rsidRPr="0004449A" w:rsidRDefault="001F5303">
      <w:pPr>
        <w:ind w:right="-1"/>
        <w:jc w:val="center"/>
        <w:rPr>
          <w:sz w:val="24"/>
          <w:lang w:val="en-US"/>
        </w:rPr>
      </w:pPr>
      <w:r w:rsidRPr="0004449A">
        <w:rPr>
          <w:sz w:val="24"/>
          <w:lang w:val="en-US"/>
        </w:rPr>
        <w:t>(University of Zaragoza, Spain)</w:t>
      </w:r>
    </w:p>
    <w:p w:rsidR="001F5303" w:rsidRPr="0004449A" w:rsidRDefault="001F5303">
      <w:pPr>
        <w:ind w:left="0" w:firstLine="0"/>
        <w:jc w:val="center"/>
        <w:rPr>
          <w:color w:val="000000"/>
          <w:lang w:val="en-US"/>
        </w:rPr>
      </w:pPr>
    </w:p>
    <w:p w:rsidR="001F5303" w:rsidRPr="0004449A" w:rsidRDefault="001F5303">
      <w:pPr>
        <w:jc w:val="center"/>
        <w:rPr>
          <w:lang w:val="en-US"/>
        </w:rPr>
      </w:pPr>
    </w:p>
    <w:p w:rsidR="001F5303" w:rsidRPr="0004449A" w:rsidRDefault="001F5303">
      <w:pPr>
        <w:pStyle w:val="Ttulo1"/>
        <w:rPr>
          <w:lang w:val="en-US"/>
        </w:rPr>
      </w:pPr>
      <w:r w:rsidRPr="0004449A">
        <w:rPr>
          <w:lang w:val="en-US"/>
        </w:rPr>
        <w:t>On Czech Semiotics and Structuralism</w:t>
      </w:r>
    </w:p>
    <w:p w:rsidR="001F5303" w:rsidRPr="0004449A" w:rsidRDefault="001F5303">
      <w:pPr>
        <w:rPr>
          <w:b/>
          <w:lang w:val="en-US"/>
        </w:rPr>
      </w:pPr>
    </w:p>
    <w:p w:rsidR="001F5303" w:rsidRPr="0004449A" w:rsidRDefault="001F5303">
      <w:pPr>
        <w:rPr>
          <w:b/>
          <w:lang w:val="en-US"/>
        </w:rPr>
      </w:pPr>
    </w:p>
    <w:p w:rsidR="001F5303" w:rsidRPr="0004449A" w:rsidRDefault="001F5303">
      <w:pPr>
        <w:rPr>
          <w:lang w:val="en-US"/>
        </w:rPr>
      </w:pPr>
      <w:r>
        <w:t xml:space="preserve">Argente, J. A., ed. </w:t>
      </w:r>
      <w:r>
        <w:rPr>
          <w:i/>
        </w:rPr>
        <w:t>El círculo de Praga.</w:t>
      </w:r>
      <w:r>
        <w:t xml:space="preserve"> </w:t>
      </w:r>
      <w:r w:rsidRPr="0004449A">
        <w:rPr>
          <w:lang w:val="en-US"/>
        </w:rPr>
        <w:t>Barcelona: Anagrama, 1980.</w:t>
      </w:r>
    </w:p>
    <w:p w:rsidR="001F5303" w:rsidRPr="0004449A" w:rsidRDefault="001F5303">
      <w:pPr>
        <w:rPr>
          <w:lang w:val="en-US"/>
        </w:rPr>
      </w:pPr>
      <w:r w:rsidRPr="0004449A">
        <w:rPr>
          <w:lang w:val="en-US"/>
        </w:rPr>
        <w:t xml:space="preserve">Davidse, K. "M. A. K. Halliday's Functional Grammar and the Prague School." In </w:t>
      </w:r>
      <w:r w:rsidRPr="0004449A">
        <w:rPr>
          <w:i/>
          <w:lang w:val="en-US"/>
        </w:rPr>
        <w:t>Functionalism in Linguistics</w:t>
      </w:r>
      <w:r w:rsidRPr="0004449A">
        <w:rPr>
          <w:lang w:val="en-US"/>
        </w:rPr>
        <w:t>. Ed. Dirven and Fried. Amsterdam y Philadelphia: John Benjamins, 1987. 39-79.</w:t>
      </w:r>
    </w:p>
    <w:p w:rsidR="001F5303" w:rsidRPr="0004449A" w:rsidRDefault="001F5303">
      <w:pPr>
        <w:rPr>
          <w:lang w:val="en-US"/>
        </w:rPr>
      </w:pPr>
      <w:r w:rsidRPr="0004449A">
        <w:rPr>
          <w:lang w:val="en-US"/>
        </w:rPr>
        <w:t xml:space="preserve">Déak, Frantishek. "Structuralism in Theatre: The Prague School Contribution." </w:t>
      </w:r>
      <w:r w:rsidRPr="0004449A">
        <w:rPr>
          <w:i/>
          <w:lang w:val="en-US"/>
        </w:rPr>
        <w:t>Drama Review</w:t>
      </w:r>
      <w:r w:rsidRPr="0004449A">
        <w:rPr>
          <w:lang w:val="en-US"/>
        </w:rPr>
        <w:t xml:space="preserve"> 20 (1976): 83-94. </w:t>
      </w:r>
    </w:p>
    <w:p w:rsidR="001F5303" w:rsidRDefault="001F5303">
      <w:r w:rsidRPr="0004449A">
        <w:rPr>
          <w:lang w:val="en-US"/>
        </w:rPr>
        <w:t>Dole</w:t>
      </w:r>
      <w:r w:rsidR="00C265FA" w:rsidRPr="0004449A">
        <w:rPr>
          <w:rFonts w:ascii="Czech plus" w:hAnsi="Czech plus"/>
          <w:lang w:val="en-US"/>
        </w:rPr>
        <w:t>z</w:t>
      </w:r>
      <w:r w:rsidRPr="0004449A">
        <w:rPr>
          <w:lang w:val="en-US"/>
        </w:rPr>
        <w:t xml:space="preserve">el, Lubomír. "Semiotic Poetics: The Prague School Design." In Dolezel, </w:t>
      </w:r>
      <w:r w:rsidRPr="0004449A">
        <w:rPr>
          <w:i/>
          <w:lang w:val="en-US"/>
        </w:rPr>
        <w:t>Occidental Poetics.</w:t>
      </w:r>
      <w:r w:rsidRPr="0004449A">
        <w:rPr>
          <w:lang w:val="en-US"/>
        </w:rPr>
        <w:t xml:space="preserve"> Lincoln: U of Nebraska P, 1990. </w:t>
      </w:r>
      <w:r>
        <w:t>147-75.*</w:t>
      </w:r>
    </w:p>
    <w:p w:rsidR="001F5303" w:rsidRPr="0004449A" w:rsidRDefault="001F5303">
      <w:pPr>
        <w:ind w:right="58"/>
        <w:rPr>
          <w:lang w:val="en-US"/>
        </w:rPr>
      </w:pPr>
      <w:r>
        <w:t xml:space="preserve">_____. "La poética semiótica: el proyecto de la escuela de Praga." </w:t>
      </w:r>
      <w:r w:rsidRPr="0004449A">
        <w:rPr>
          <w:lang w:val="en-US"/>
        </w:rPr>
        <w:t>In Dole</w:t>
      </w:r>
      <w:r w:rsidRPr="0004449A">
        <w:rPr>
          <w:rFonts w:ascii="Czech plus" w:hAnsi="Czech plus"/>
          <w:lang w:val="en-US"/>
        </w:rPr>
        <w:t>z</w:t>
      </w:r>
      <w:r w:rsidRPr="0004449A">
        <w:rPr>
          <w:lang w:val="en-US"/>
        </w:rPr>
        <w:t xml:space="preserve">el, </w:t>
      </w:r>
      <w:r w:rsidRPr="0004449A">
        <w:rPr>
          <w:i/>
          <w:lang w:val="en-US"/>
        </w:rPr>
        <w:t>Historia breve de la poética.</w:t>
      </w:r>
      <w:r w:rsidRPr="0004449A">
        <w:rPr>
          <w:lang w:val="en-US"/>
        </w:rPr>
        <w:t xml:space="preserve"> Madrid: Síntesis, 1997. 207-44.* (Literary communication, literary norms, fictionality).</w:t>
      </w:r>
    </w:p>
    <w:p w:rsidR="001F5303" w:rsidRPr="0004449A" w:rsidRDefault="001F5303">
      <w:pPr>
        <w:rPr>
          <w:lang w:val="en-US"/>
        </w:rPr>
      </w:pPr>
      <w:r w:rsidRPr="0004449A">
        <w:rPr>
          <w:lang w:val="en-US"/>
        </w:rPr>
        <w:t xml:space="preserve">_____. "Structuralism of the Prague School." In </w:t>
      </w:r>
      <w:r w:rsidRPr="0004449A">
        <w:rPr>
          <w:i/>
          <w:lang w:val="en-US"/>
        </w:rPr>
        <w:t>The Twentieth Century: From Formalism to Poststructuralism.</w:t>
      </w:r>
      <w:r w:rsidRPr="0004449A">
        <w:rPr>
          <w:lang w:val="en-US"/>
        </w:rPr>
        <w:t xml:space="preserve"> Ed. Raman Selden. (Cambridge History of Literary Criticism 8). Cambridge: Cambridge UP, 1995.33-57.*</w:t>
      </w:r>
    </w:p>
    <w:p w:rsidR="001F5303" w:rsidRPr="0004449A" w:rsidRDefault="001F5303">
      <w:pPr>
        <w:rPr>
          <w:lang w:val="en-US"/>
        </w:rPr>
      </w:pPr>
      <w:r>
        <w:t xml:space="preserve">Domínguez Caparrós, José. "Capítulo XVI. La teoría literaria del </w:t>
      </w:r>
      <w:r>
        <w:rPr>
          <w:i/>
        </w:rPr>
        <w:t xml:space="preserve">Círculo Lingüístico de Praga." </w:t>
      </w:r>
      <w:r>
        <w:t xml:space="preserve">In Domínguez Caparrós, </w:t>
      </w:r>
      <w:r>
        <w:rPr>
          <w:i/>
        </w:rPr>
        <w:t>Teoría de la Literatura.</w:t>
      </w:r>
      <w:r>
        <w:t xml:space="preserve"> Madrid: Centro de Estudios Ramón Areces, 2002. </w:t>
      </w:r>
      <w:r w:rsidRPr="0004449A">
        <w:rPr>
          <w:lang w:val="en-US"/>
        </w:rPr>
        <w:t>239-56.*</w:t>
      </w:r>
    </w:p>
    <w:p w:rsidR="001F5303" w:rsidRDefault="001F5303">
      <w:r w:rsidRPr="0004449A">
        <w:rPr>
          <w:lang w:val="en-US"/>
        </w:rPr>
        <w:t xml:space="preserve">Fokkema, D. W. "Continuity and Change in Russian Formalism, Czech Structuralism and Soviet Semiotics." </w:t>
      </w:r>
      <w:r>
        <w:rPr>
          <w:i/>
        </w:rPr>
        <w:t>PTL</w:t>
      </w:r>
      <w:r>
        <w:t xml:space="preserve"> 1.1 (1976): 317-88.</w:t>
      </w:r>
    </w:p>
    <w:p w:rsidR="001F5303" w:rsidRDefault="001F5303">
      <w:r>
        <w:t xml:space="preserve">Fokkema, D. W., and Elrud Ibsch. "Formalismo ruso, estructuralismo checo y semiótica soviética." In Fokkema and Ibsch, </w:t>
      </w:r>
      <w:r>
        <w:rPr>
          <w:i/>
        </w:rPr>
        <w:t>Teorías de la literatura del siglo XX: Formalismo.</w:t>
      </w:r>
      <w:r>
        <w:t xml:space="preserve"> Madrid: Cátedra, 1984. 27-68.*</w:t>
      </w:r>
    </w:p>
    <w:p w:rsidR="001F5303" w:rsidRDefault="001F5303">
      <w:r>
        <w:t xml:space="preserve">Fontaine, J. </w:t>
      </w:r>
      <w:r>
        <w:rPr>
          <w:i/>
        </w:rPr>
        <w:t>El Círculo Lingüístico de Praga.</w:t>
      </w:r>
      <w:r>
        <w:t xml:space="preserve"> Madrid: Gredos, 1980.</w:t>
      </w:r>
    </w:p>
    <w:p w:rsidR="0004449A" w:rsidRPr="00C43FA4" w:rsidRDefault="0004449A" w:rsidP="0004449A">
      <w:pPr>
        <w:rPr>
          <w:lang w:val="en-US"/>
        </w:rPr>
      </w:pPr>
      <w:r w:rsidRPr="00C43FA4">
        <w:rPr>
          <w:lang w:val="en-US"/>
        </w:rPr>
        <w:t xml:space="preserve">Galan, F. W. "Bakhtiniada, The Corsican Brothers in the Prague School: Or, The Reciprocity of Reception." </w:t>
      </w:r>
      <w:r w:rsidRPr="005B3ABC">
        <w:rPr>
          <w:i/>
          <w:lang w:val="en-US"/>
        </w:rPr>
        <w:t>Poetics Today</w:t>
      </w:r>
      <w:r w:rsidRPr="00C43FA4">
        <w:rPr>
          <w:lang w:val="en-US"/>
        </w:rPr>
        <w:t xml:space="preserve"> 8</w:t>
      </w:r>
      <w:r>
        <w:rPr>
          <w:lang w:val="en-US"/>
        </w:rPr>
        <w:t>.</w:t>
      </w:r>
      <w:r w:rsidRPr="00C43FA4">
        <w:rPr>
          <w:lang w:val="en-US"/>
        </w:rPr>
        <w:t>3-4 (1987): 565-77.</w:t>
      </w:r>
    </w:p>
    <w:p w:rsidR="00DD5679" w:rsidRPr="0004449A" w:rsidRDefault="00DD5679" w:rsidP="00DD5679">
      <w:pPr>
        <w:rPr>
          <w:lang w:val="en-US"/>
        </w:rPr>
      </w:pPr>
      <w:bookmarkStart w:id="0" w:name="_GoBack"/>
      <w:bookmarkEnd w:id="0"/>
      <w:r w:rsidRPr="0004449A">
        <w:rPr>
          <w:lang w:val="en-US"/>
        </w:rPr>
        <w:t xml:space="preserve">Glanc, Tomás. "Une généalogie du structuralisme." </w:t>
      </w:r>
      <w:r w:rsidRPr="0004449A">
        <w:rPr>
          <w:i/>
          <w:lang w:val="en-US"/>
        </w:rPr>
        <w:t xml:space="preserve">Communications </w:t>
      </w:r>
      <w:r w:rsidRPr="0004449A">
        <w:rPr>
          <w:lang w:val="en-US"/>
        </w:rPr>
        <w:t xml:space="preserve">103 (2018): </w:t>
      </w:r>
      <w:r w:rsidRPr="0004449A">
        <w:rPr>
          <w:i/>
          <w:lang w:val="en-US"/>
        </w:rPr>
        <w:t>Le formalisme russe cent ans aprés.</w:t>
      </w:r>
      <w:r w:rsidRPr="0004449A">
        <w:rPr>
          <w:lang w:val="en-US"/>
        </w:rPr>
        <w:t xml:space="preserve"> Ed. Catherine </w:t>
      </w:r>
      <w:r w:rsidRPr="0004449A">
        <w:rPr>
          <w:lang w:val="en-US"/>
        </w:rPr>
        <w:lastRenderedPageBreak/>
        <w:t>Depretto, John Pier and Philippe Roussin. Paris: Seuil, 2018. 197-211.*</w:t>
      </w:r>
    </w:p>
    <w:p w:rsidR="001F5303" w:rsidRPr="0004449A" w:rsidRDefault="001F5303">
      <w:pPr>
        <w:rPr>
          <w:lang w:val="en-US"/>
        </w:rPr>
      </w:pPr>
      <w:r w:rsidRPr="0004449A">
        <w:rPr>
          <w:lang w:val="en-US"/>
        </w:rPr>
        <w:t xml:space="preserve">Holub, Robert C. </w:t>
      </w:r>
      <w:r w:rsidRPr="0004449A">
        <w:rPr>
          <w:i/>
          <w:lang w:val="en-US"/>
        </w:rPr>
        <w:t>Reception Theory: A Critical Introduction.</w:t>
      </w:r>
      <w:r w:rsidRPr="0004449A">
        <w:rPr>
          <w:lang w:val="en-US"/>
        </w:rPr>
        <w:t xml:space="preserve"> London: Methuen, 1984.*</w:t>
      </w:r>
    </w:p>
    <w:p w:rsidR="001F5303" w:rsidRPr="0004449A" w:rsidRDefault="001F5303">
      <w:pPr>
        <w:rPr>
          <w:color w:val="000000"/>
          <w:lang w:val="en-US"/>
        </w:rPr>
      </w:pPr>
      <w:r>
        <w:rPr>
          <w:color w:val="000000"/>
        </w:rPr>
        <w:t xml:space="preserve">Králová, Jana."Tradición vs. Modernidad: del período clásico de la escuela de Praga a la traductología de las últimas décadas del siglo XX." </w:t>
      </w:r>
      <w:r w:rsidRPr="0004449A">
        <w:rPr>
          <w:i/>
          <w:color w:val="000000"/>
          <w:lang w:val="en-US"/>
        </w:rPr>
        <w:t>Hermeneus</w:t>
      </w:r>
      <w:r w:rsidRPr="0004449A">
        <w:rPr>
          <w:color w:val="000000"/>
          <w:lang w:val="en-US"/>
        </w:rPr>
        <w:t xml:space="preserve"> 8 (2006): 111-24.*</w:t>
      </w:r>
    </w:p>
    <w:p w:rsidR="001F5303" w:rsidRPr="0004449A" w:rsidRDefault="001F5303">
      <w:pPr>
        <w:rPr>
          <w:lang w:val="en-US"/>
        </w:rPr>
      </w:pPr>
      <w:r w:rsidRPr="0004449A">
        <w:rPr>
          <w:lang w:val="en-US"/>
        </w:rPr>
        <w:t xml:space="preserve">Matejka, Ladislav. "Postscript: Prague School Semiotics." In </w:t>
      </w:r>
      <w:r w:rsidRPr="0004449A">
        <w:rPr>
          <w:i/>
          <w:lang w:val="en-US"/>
        </w:rPr>
        <w:t>Semiotics of Art: Prague School Contributions.</w:t>
      </w:r>
      <w:r w:rsidRPr="0004449A">
        <w:rPr>
          <w:lang w:val="en-US"/>
        </w:rPr>
        <w:t xml:space="preserve"> Ed. Ladislav Matejka and Irwin R. Titunik. Cambridge (MA): MIT Press, 1976. 265-90.*</w:t>
      </w:r>
    </w:p>
    <w:p w:rsidR="001F5303" w:rsidRPr="0004449A" w:rsidRDefault="001F5303">
      <w:pPr>
        <w:rPr>
          <w:lang w:val="en-US"/>
        </w:rPr>
      </w:pPr>
      <w:r w:rsidRPr="0004449A">
        <w:rPr>
          <w:lang w:val="en-US"/>
        </w:rPr>
        <w:t xml:space="preserve">Matejka, Ladislav, ed. </w:t>
      </w:r>
      <w:r w:rsidRPr="0004449A">
        <w:rPr>
          <w:i/>
          <w:lang w:val="en-US"/>
        </w:rPr>
        <w:t>Sound, Sign, and Meaning: Quinquagenary of the Prague Linguistic Circle.</w:t>
      </w:r>
      <w:r w:rsidRPr="0004449A">
        <w:rPr>
          <w:lang w:val="en-US"/>
        </w:rPr>
        <w:t xml:space="preserve"> Ann Arbor: Department of Slavic Languages and Literatures, University of Michigan, 1976. </w:t>
      </w:r>
    </w:p>
    <w:p w:rsidR="001F5303" w:rsidRDefault="001F5303">
      <w:r w:rsidRPr="0004449A">
        <w:rPr>
          <w:lang w:val="en-US"/>
        </w:rPr>
        <w:t xml:space="preserve">Merquior, J. G. "The Prague Crossroad: Between Formalism and Socio-Semiotic." In Merquior, </w:t>
      </w:r>
      <w:r w:rsidRPr="0004449A">
        <w:rPr>
          <w:i/>
          <w:lang w:val="en-US"/>
        </w:rPr>
        <w:t xml:space="preserve">From Prague to Paris: A Critique of Structuralist and Post-Structuralist Thought. </w:t>
      </w:r>
      <w:r>
        <w:t>London: Verso, 1986. 19-35.* (Jakobson).</w:t>
      </w:r>
    </w:p>
    <w:p w:rsidR="001F5303" w:rsidRPr="0004449A" w:rsidRDefault="001F5303">
      <w:pPr>
        <w:ind w:right="58"/>
        <w:rPr>
          <w:lang w:val="en-US"/>
        </w:rPr>
      </w:pPr>
      <w:r>
        <w:t xml:space="preserve">Rodríguez Pequeño, Mercedes. "Del estructuralismo a la semiología." (Prague Linguistic Circle). In Rodríguez Pequeño, </w:t>
      </w:r>
      <w:r>
        <w:rPr>
          <w:i/>
        </w:rPr>
        <w:t>Teoría de la literatura eslava.</w:t>
      </w:r>
      <w:r>
        <w:t xml:space="preserve"> </w:t>
      </w:r>
      <w:r w:rsidRPr="0004449A">
        <w:rPr>
          <w:lang w:val="en-US"/>
        </w:rPr>
        <w:t>Madrid: Síntesis, 1995. 33-56.*</w:t>
      </w:r>
    </w:p>
    <w:p w:rsidR="001F5303" w:rsidRPr="0004449A" w:rsidRDefault="001F5303" w:rsidP="001F5303">
      <w:pPr>
        <w:ind w:right="-1"/>
        <w:rPr>
          <w:lang w:val="en-US"/>
        </w:rPr>
      </w:pPr>
      <w:r w:rsidRPr="0004449A">
        <w:rPr>
          <w:lang w:val="en-US"/>
        </w:rPr>
        <w:t xml:space="preserve">Schmid, Wolf, ed. </w:t>
      </w:r>
      <w:r w:rsidRPr="0004449A">
        <w:rPr>
          <w:i/>
          <w:lang w:val="en-US"/>
        </w:rPr>
        <w:t>Slavische Erzähltheorie: Russische und tschesische Ansätze.</w:t>
      </w:r>
      <w:r w:rsidRPr="0004449A">
        <w:rPr>
          <w:lang w:val="en-US"/>
        </w:rPr>
        <w:t xml:space="preserve"> (Narratologia, 21). Berlin and New York: De Gruyter, 2009.* (Bakhtin, Miroslav Cervenka, Lubomír Dolezel, Boris Eichenbaum, Aage Hansen-Löve, Roman Jakobson, Jurij Lotman, Jan Mukarovsky, Michail Petrovskij, Vlaeimir Propp, Aleksandr Reformatskij, Shklovsky, Tomashevsky, Tnianov, Vinogradov, Vodicka).</w:t>
      </w:r>
    </w:p>
    <w:p w:rsidR="00E4027D" w:rsidRPr="0004449A" w:rsidRDefault="00E4027D" w:rsidP="00E4027D">
      <w:pPr>
        <w:rPr>
          <w:szCs w:val="28"/>
          <w:lang w:val="en-US"/>
        </w:rPr>
      </w:pPr>
      <w:r w:rsidRPr="0004449A">
        <w:rPr>
          <w:rFonts w:eastAsia="Calibri"/>
          <w:szCs w:val="28"/>
          <w:lang w:val="en-US"/>
        </w:rPr>
        <w:t xml:space="preserve">Sládek, Ondřej. </w:t>
      </w:r>
      <w:r w:rsidRPr="0004449A">
        <w:rPr>
          <w:rFonts w:eastAsia="Calibri"/>
          <w:i/>
          <w:iCs/>
          <w:szCs w:val="28"/>
          <w:lang w:val="en-US"/>
        </w:rPr>
        <w:t>Prag Ekolü’nün Yapısalcı Poetikası ve Geçirdiği Dönüşüm</w:t>
      </w:r>
      <w:r w:rsidRPr="0004449A">
        <w:rPr>
          <w:rFonts w:eastAsia="Calibri"/>
          <w:szCs w:val="28"/>
          <w:lang w:val="en-US"/>
        </w:rPr>
        <w:t xml:space="preserve"> [</w:t>
      </w:r>
      <w:r w:rsidRPr="0004449A">
        <w:rPr>
          <w:rFonts w:eastAsia="Calibri"/>
          <w:i/>
          <w:iCs/>
          <w:szCs w:val="28"/>
          <w:lang w:val="en-US"/>
        </w:rPr>
        <w:t>Metamorphoses of the Prague School Structural Poetics</w:t>
      </w:r>
      <w:r w:rsidRPr="0004449A">
        <w:rPr>
          <w:rFonts w:eastAsia="Calibri"/>
          <w:szCs w:val="28"/>
          <w:lang w:val="en-US"/>
        </w:rPr>
        <w:t>]. Translated into Turkish by Bahar Dervişcemaloğlu. İstanbul: Dergâh Publishing, 2014.</w:t>
      </w:r>
    </w:p>
    <w:p w:rsidR="001F5303" w:rsidRPr="0004449A" w:rsidRDefault="001F5303">
      <w:pPr>
        <w:rPr>
          <w:lang w:val="en-US"/>
        </w:rPr>
      </w:pPr>
      <w:r w:rsidRPr="0004449A">
        <w:rPr>
          <w:lang w:val="en-US"/>
        </w:rPr>
        <w:t xml:space="preserve">Striedter, Jurij. </w:t>
      </w:r>
      <w:r w:rsidRPr="0004449A">
        <w:rPr>
          <w:i/>
          <w:lang w:val="en-US"/>
        </w:rPr>
        <w:t>Literary Structure, Evolution and Value: Russian Formalism and Czech Structuralism Reconsidered.</w:t>
      </w:r>
      <w:r w:rsidRPr="0004449A">
        <w:rPr>
          <w:lang w:val="en-US"/>
        </w:rPr>
        <w:t xml:space="preserve"> Cambridge (MA): Harvard UP, 1989.</w:t>
      </w:r>
    </w:p>
    <w:p w:rsidR="001F5303" w:rsidRPr="0004449A" w:rsidRDefault="001F5303">
      <w:pPr>
        <w:rPr>
          <w:lang w:val="en-US"/>
        </w:rPr>
      </w:pPr>
      <w:r w:rsidRPr="0004449A">
        <w:rPr>
          <w:lang w:val="en-US"/>
        </w:rPr>
        <w:t xml:space="preserve">Vachek, J. </w:t>
      </w:r>
      <w:r w:rsidRPr="0004449A">
        <w:rPr>
          <w:i/>
          <w:lang w:val="en-US"/>
        </w:rPr>
        <w:t>The Linguistic School of Prague.</w:t>
      </w:r>
      <w:r w:rsidRPr="0004449A">
        <w:rPr>
          <w:lang w:val="en-US"/>
        </w:rPr>
        <w:t xml:space="preserve"> Bloomington: Indiana UP, 1966. </w:t>
      </w:r>
    </w:p>
    <w:p w:rsidR="001F5303" w:rsidRPr="0004449A" w:rsidRDefault="001F5303">
      <w:pPr>
        <w:rPr>
          <w:lang w:val="en-US"/>
        </w:rPr>
      </w:pPr>
      <w:r w:rsidRPr="0004449A">
        <w:rPr>
          <w:lang w:val="en-US"/>
        </w:rPr>
        <w:t xml:space="preserve">Wellek, René. "Modern Czech Criticism and Literary Scholarship." In Wellek, </w:t>
      </w:r>
      <w:r w:rsidRPr="0004449A">
        <w:rPr>
          <w:i/>
          <w:lang w:val="en-US"/>
        </w:rPr>
        <w:t>A History of Modern Criticism, 1750-1950. Vol. 7: German, Russian and East European Criticism, 1900-1950.</w:t>
      </w:r>
      <w:r w:rsidRPr="0004449A">
        <w:rPr>
          <w:lang w:val="en-US"/>
        </w:rPr>
        <w:t xml:space="preserve"> New Haven: Yale UP, 1991. 399-411.*</w:t>
      </w:r>
    </w:p>
    <w:p w:rsidR="001F5303" w:rsidRPr="0004449A" w:rsidRDefault="001F5303">
      <w:pPr>
        <w:rPr>
          <w:lang w:val="en-US"/>
        </w:rPr>
      </w:pPr>
    </w:p>
    <w:p w:rsidR="001F5303" w:rsidRPr="0004449A" w:rsidRDefault="001F5303">
      <w:pPr>
        <w:rPr>
          <w:lang w:val="en-US"/>
        </w:rPr>
      </w:pPr>
    </w:p>
    <w:p w:rsidR="001F5303" w:rsidRPr="0004449A" w:rsidRDefault="001F5303">
      <w:pPr>
        <w:rPr>
          <w:lang w:val="en-US"/>
        </w:rPr>
      </w:pPr>
    </w:p>
    <w:p w:rsidR="001F5303" w:rsidRPr="0004449A" w:rsidRDefault="001F5303">
      <w:pPr>
        <w:rPr>
          <w:lang w:val="en-US"/>
        </w:rPr>
      </w:pPr>
    </w:p>
    <w:p w:rsidR="001F5303" w:rsidRPr="0004449A" w:rsidRDefault="001F5303">
      <w:pPr>
        <w:rPr>
          <w:lang w:val="en-US"/>
        </w:rPr>
      </w:pPr>
      <w:r w:rsidRPr="0004449A">
        <w:rPr>
          <w:lang w:val="en-US"/>
        </w:rPr>
        <w:t>Anthologies</w:t>
      </w:r>
    </w:p>
    <w:p w:rsidR="001F5303" w:rsidRPr="0004449A" w:rsidRDefault="001F5303">
      <w:pPr>
        <w:rPr>
          <w:b/>
          <w:lang w:val="en-US"/>
        </w:rPr>
      </w:pPr>
    </w:p>
    <w:p w:rsidR="001F5303" w:rsidRPr="0004449A" w:rsidRDefault="001F5303">
      <w:pPr>
        <w:rPr>
          <w:lang w:val="en-US"/>
        </w:rPr>
      </w:pPr>
      <w:r w:rsidRPr="0004449A">
        <w:rPr>
          <w:lang w:val="en-US"/>
        </w:rPr>
        <w:t xml:space="preserve">Garvin, Paul, ed. </w:t>
      </w:r>
      <w:r w:rsidRPr="0004449A">
        <w:rPr>
          <w:i/>
          <w:lang w:val="en-US"/>
        </w:rPr>
        <w:t xml:space="preserve">A Prague School Reader on Esthetics, Literary Structure and Style. </w:t>
      </w:r>
      <w:r w:rsidR="00C265FA" w:rsidRPr="0004449A">
        <w:rPr>
          <w:lang w:val="en-US"/>
        </w:rPr>
        <w:t>Washington, DC</w:t>
      </w:r>
      <w:r w:rsidRPr="0004449A">
        <w:rPr>
          <w:lang w:val="en-US"/>
        </w:rPr>
        <w:t xml:space="preserve">: Georgetown UP, 1964. </w:t>
      </w:r>
    </w:p>
    <w:p w:rsidR="001F5303" w:rsidRPr="0004449A" w:rsidRDefault="001F5303">
      <w:pPr>
        <w:rPr>
          <w:lang w:val="en-US"/>
        </w:rPr>
      </w:pPr>
      <w:r w:rsidRPr="0004449A">
        <w:rPr>
          <w:lang w:val="en-US"/>
        </w:rPr>
        <w:t xml:space="preserve">Matejka, Ladislav, and Irwin Titunik, eds. </w:t>
      </w:r>
      <w:r w:rsidRPr="0004449A">
        <w:rPr>
          <w:i/>
          <w:lang w:val="en-US"/>
        </w:rPr>
        <w:t>Semiotics of Art. Prague school contributions.</w:t>
      </w:r>
      <w:r w:rsidRPr="0004449A">
        <w:rPr>
          <w:lang w:val="en-US"/>
        </w:rPr>
        <w:t xml:space="preserve"> Cambridge (MA): MIT Press, 1976.* </w:t>
      </w:r>
    </w:p>
    <w:p w:rsidR="001F5303" w:rsidRPr="0004449A" w:rsidRDefault="001F5303">
      <w:pPr>
        <w:rPr>
          <w:lang w:val="en-US"/>
        </w:rPr>
      </w:pPr>
      <w:r w:rsidRPr="0004449A">
        <w:rPr>
          <w:i/>
          <w:lang w:val="en-US"/>
        </w:rPr>
        <w:t xml:space="preserve">Slavic Poetics: Essays in Honor of K. Taranovsky. </w:t>
      </w:r>
      <w:r w:rsidRPr="0004449A">
        <w:rPr>
          <w:lang w:val="en-US"/>
        </w:rPr>
        <w:t xml:space="preserve">The Hague, 1973. </w:t>
      </w:r>
    </w:p>
    <w:p w:rsidR="001F5303" w:rsidRPr="0004449A" w:rsidRDefault="001F5303">
      <w:pPr>
        <w:rPr>
          <w:lang w:val="en-US"/>
        </w:rPr>
      </w:pPr>
    </w:p>
    <w:p w:rsidR="001F5303" w:rsidRPr="0004449A" w:rsidRDefault="001F5303">
      <w:pPr>
        <w:rPr>
          <w:lang w:val="en-US"/>
        </w:rPr>
      </w:pPr>
    </w:p>
    <w:p w:rsidR="001F5303" w:rsidRPr="0004449A" w:rsidRDefault="001F5303">
      <w:pPr>
        <w:rPr>
          <w:lang w:val="en-US"/>
        </w:rPr>
      </w:pPr>
    </w:p>
    <w:p w:rsidR="001F5303" w:rsidRPr="0004449A" w:rsidRDefault="001F5303">
      <w:pPr>
        <w:rPr>
          <w:lang w:val="en-US"/>
        </w:rPr>
      </w:pPr>
    </w:p>
    <w:p w:rsidR="001F5303" w:rsidRPr="0004449A" w:rsidRDefault="001F5303">
      <w:pPr>
        <w:rPr>
          <w:lang w:val="en-US"/>
        </w:rPr>
      </w:pPr>
      <w:r w:rsidRPr="0004449A">
        <w:rPr>
          <w:lang w:val="en-US"/>
        </w:rPr>
        <w:t>Journals</w:t>
      </w:r>
    </w:p>
    <w:p w:rsidR="001F5303" w:rsidRPr="0004449A" w:rsidRDefault="001F5303">
      <w:pPr>
        <w:rPr>
          <w:lang w:val="en-US"/>
        </w:rPr>
      </w:pPr>
    </w:p>
    <w:p w:rsidR="001F5303" w:rsidRPr="0004449A" w:rsidRDefault="001F5303">
      <w:pPr>
        <w:rPr>
          <w:lang w:val="en-US"/>
        </w:rPr>
      </w:pPr>
      <w:r w:rsidRPr="0004449A">
        <w:rPr>
          <w:i/>
          <w:lang w:val="en-US"/>
        </w:rPr>
        <w:t>International Journal of Slavic Linguistics and Poetics</w:t>
      </w:r>
      <w:r w:rsidRPr="0004449A">
        <w:rPr>
          <w:lang w:val="en-US"/>
        </w:rPr>
        <w:t xml:space="preserve"> 9 (1965). </w:t>
      </w:r>
    </w:p>
    <w:p w:rsidR="001F5303" w:rsidRPr="0004449A" w:rsidRDefault="001F5303">
      <w:pPr>
        <w:rPr>
          <w:lang w:val="en-US"/>
        </w:rPr>
      </w:pPr>
    </w:p>
    <w:p w:rsidR="001F5303" w:rsidRPr="0004449A" w:rsidRDefault="001F5303">
      <w:pPr>
        <w:rPr>
          <w:lang w:val="en-US"/>
        </w:rPr>
      </w:pPr>
    </w:p>
    <w:p w:rsidR="001F5303" w:rsidRPr="0004449A" w:rsidRDefault="001F5303">
      <w:pPr>
        <w:rPr>
          <w:lang w:val="en-US"/>
        </w:rPr>
      </w:pPr>
    </w:p>
    <w:p w:rsidR="001F5303" w:rsidRPr="0004449A" w:rsidRDefault="001F5303">
      <w:pPr>
        <w:rPr>
          <w:lang w:val="en-US"/>
        </w:rPr>
      </w:pPr>
    </w:p>
    <w:p w:rsidR="001F5303" w:rsidRPr="0004449A" w:rsidRDefault="001F5303">
      <w:pPr>
        <w:rPr>
          <w:sz w:val="36"/>
          <w:lang w:val="en-US"/>
        </w:rPr>
      </w:pPr>
    </w:p>
    <w:p w:rsidR="001F5303" w:rsidRPr="0004449A" w:rsidRDefault="001F5303">
      <w:pPr>
        <w:rPr>
          <w:b/>
          <w:sz w:val="36"/>
          <w:lang w:val="en-US"/>
        </w:rPr>
      </w:pPr>
      <w:r w:rsidRPr="0004449A">
        <w:rPr>
          <w:b/>
          <w:sz w:val="36"/>
          <w:lang w:val="en-US"/>
        </w:rPr>
        <w:t>On individual theorists</w:t>
      </w:r>
    </w:p>
    <w:p w:rsidR="001F5303" w:rsidRPr="0004449A" w:rsidRDefault="001F5303">
      <w:pPr>
        <w:rPr>
          <w:b/>
          <w:sz w:val="36"/>
          <w:lang w:val="en-US"/>
        </w:rPr>
      </w:pPr>
    </w:p>
    <w:p w:rsidR="001F5303" w:rsidRPr="0004449A" w:rsidRDefault="001F5303">
      <w:pPr>
        <w:rPr>
          <w:lang w:val="en-US"/>
        </w:rPr>
      </w:pPr>
    </w:p>
    <w:p w:rsidR="001F5303" w:rsidRPr="0004449A" w:rsidRDefault="001F5303">
      <w:pPr>
        <w:rPr>
          <w:b/>
          <w:lang w:val="en-US"/>
        </w:rPr>
      </w:pPr>
      <w:r w:rsidRPr="0004449A">
        <w:rPr>
          <w:b/>
          <w:lang w:val="en-US"/>
        </w:rPr>
        <w:t>Miroslav Cervenka</w:t>
      </w:r>
    </w:p>
    <w:p w:rsidR="001F5303" w:rsidRPr="0004449A" w:rsidRDefault="001F5303">
      <w:pPr>
        <w:rPr>
          <w:lang w:val="en-US"/>
        </w:rPr>
      </w:pPr>
    </w:p>
    <w:p w:rsidR="001F5303" w:rsidRPr="0004449A" w:rsidRDefault="001F5303" w:rsidP="001F5303">
      <w:pPr>
        <w:ind w:right="-1"/>
        <w:rPr>
          <w:lang w:val="en-US"/>
        </w:rPr>
      </w:pPr>
      <w:r w:rsidRPr="0004449A">
        <w:rPr>
          <w:lang w:val="en-US"/>
        </w:rPr>
        <w:t xml:space="preserve">Gölz, Christine. "Autortheorien des slavischen Funktionalismus." In </w:t>
      </w:r>
      <w:r w:rsidRPr="0004449A">
        <w:rPr>
          <w:i/>
          <w:lang w:val="en-US"/>
        </w:rPr>
        <w:t>Slavische Erzähltheorie: Russische und tschesische Ansätze.</w:t>
      </w:r>
      <w:r w:rsidRPr="0004449A">
        <w:rPr>
          <w:lang w:val="en-US"/>
        </w:rPr>
        <w:t xml:space="preserve"> Ed. Wolf Schmid. Berlin and New York: De Gruyter, 2009. 187-237.* (Il'ja Gruzdev, Vinogradov, Bakhtin, Boris Korman, Jan Mukarovsky, Miroslav Cervenka).</w:t>
      </w:r>
    </w:p>
    <w:p w:rsidR="001F5303" w:rsidRPr="0004449A" w:rsidRDefault="001F5303" w:rsidP="001F5303">
      <w:pPr>
        <w:ind w:right="-1"/>
        <w:rPr>
          <w:lang w:val="en-US"/>
        </w:rPr>
      </w:pPr>
      <w:r w:rsidRPr="0004449A">
        <w:rPr>
          <w:lang w:val="en-US"/>
        </w:rPr>
        <w:t xml:space="preserve">Schmid, Wolf, ed. </w:t>
      </w:r>
      <w:r w:rsidRPr="0004449A">
        <w:rPr>
          <w:i/>
          <w:lang w:val="en-US"/>
        </w:rPr>
        <w:t>Slavische Erzähltheorie: Russische und tschesische Ansätze.</w:t>
      </w:r>
      <w:r w:rsidRPr="0004449A">
        <w:rPr>
          <w:lang w:val="en-US"/>
        </w:rPr>
        <w:t xml:space="preserve"> (Narratologia, 21). Berlin and New York: De Gruyter, 2009.* (Bakhtin, Miroslav Cervenka, Lubomír Dolezel, Boris Eikhenbaum, Aage Hansen-Löve, Roman Jakobson, Jurij Lotman, Jan Mukarovsky, Michail Petrovskij, Vlaeimir Propp, Aleksandr Reformatskij, Shklovsky, Tomashevsky, Tnianov, Vinogradov, Vodicka).</w:t>
      </w:r>
    </w:p>
    <w:p w:rsidR="001F5303" w:rsidRPr="0004449A" w:rsidRDefault="001F5303">
      <w:pPr>
        <w:rPr>
          <w:lang w:val="en-US"/>
        </w:rPr>
      </w:pPr>
    </w:p>
    <w:p w:rsidR="001F5303" w:rsidRPr="0004449A" w:rsidRDefault="001F5303">
      <w:pPr>
        <w:rPr>
          <w:lang w:val="en-US"/>
        </w:rPr>
      </w:pPr>
    </w:p>
    <w:p w:rsidR="00C47BBA" w:rsidRPr="0004449A" w:rsidRDefault="00C47BBA">
      <w:pPr>
        <w:rPr>
          <w:b/>
          <w:lang w:val="en-US"/>
        </w:rPr>
      </w:pPr>
      <w:r w:rsidRPr="0004449A">
        <w:rPr>
          <w:b/>
          <w:lang w:val="en-US"/>
        </w:rPr>
        <w:t>Jiri Levy</w:t>
      </w:r>
    </w:p>
    <w:p w:rsidR="00C47BBA" w:rsidRPr="0004449A" w:rsidRDefault="00C47BBA">
      <w:pPr>
        <w:rPr>
          <w:b/>
          <w:lang w:val="en-US"/>
        </w:rPr>
      </w:pPr>
    </w:p>
    <w:p w:rsidR="00C47BBA" w:rsidRPr="0004449A" w:rsidRDefault="00C47BBA" w:rsidP="00C47BBA">
      <w:pPr>
        <w:ind w:right="58"/>
        <w:rPr>
          <w:lang w:val="en-US"/>
        </w:rPr>
      </w:pPr>
      <w:r w:rsidRPr="0004449A">
        <w:rPr>
          <w:lang w:val="en-US"/>
        </w:rPr>
        <w:lastRenderedPageBreak/>
        <w:t xml:space="preserve">Králová, Jana. Rev. of </w:t>
      </w:r>
      <w:r w:rsidRPr="0004449A">
        <w:rPr>
          <w:i/>
          <w:lang w:val="en-US"/>
        </w:rPr>
        <w:t>The Art of Translation.</w:t>
      </w:r>
      <w:r w:rsidRPr="0004449A">
        <w:rPr>
          <w:lang w:val="en-US"/>
        </w:rPr>
        <w:t xml:space="preserve"> By Jiri Levy. Ed. Zuzana Jettmarová. </w:t>
      </w:r>
      <w:r w:rsidRPr="0004449A">
        <w:rPr>
          <w:i/>
          <w:lang w:val="en-US"/>
        </w:rPr>
        <w:t>Hermeneus</w:t>
      </w:r>
      <w:r w:rsidRPr="0004449A">
        <w:rPr>
          <w:lang w:val="en-US"/>
        </w:rPr>
        <w:t xml:space="preserve"> 15 (2013):  365-68.</w:t>
      </w:r>
    </w:p>
    <w:p w:rsidR="00C47BBA" w:rsidRPr="0004449A" w:rsidRDefault="00C47BBA">
      <w:pPr>
        <w:rPr>
          <w:b/>
          <w:lang w:val="en-US"/>
        </w:rPr>
      </w:pPr>
    </w:p>
    <w:p w:rsidR="00C47BBA" w:rsidRPr="0004449A" w:rsidRDefault="00C47BBA">
      <w:pPr>
        <w:rPr>
          <w:b/>
          <w:lang w:val="en-US"/>
        </w:rPr>
      </w:pPr>
    </w:p>
    <w:p w:rsidR="00C47BBA" w:rsidRPr="0004449A" w:rsidRDefault="00C47BBA">
      <w:pPr>
        <w:rPr>
          <w:b/>
          <w:lang w:val="en-US"/>
        </w:rPr>
      </w:pPr>
    </w:p>
    <w:p w:rsidR="00C47BBA" w:rsidRPr="0004449A" w:rsidRDefault="00C47BBA">
      <w:pPr>
        <w:rPr>
          <w:b/>
          <w:lang w:val="en-US"/>
        </w:rPr>
      </w:pPr>
    </w:p>
    <w:p w:rsidR="001F5303" w:rsidRPr="0004449A" w:rsidRDefault="001F5303">
      <w:pPr>
        <w:rPr>
          <w:b/>
          <w:lang w:val="en-US"/>
        </w:rPr>
      </w:pPr>
      <w:r w:rsidRPr="0004449A">
        <w:rPr>
          <w:b/>
          <w:lang w:val="en-US"/>
        </w:rPr>
        <w:t>Felix Vocdicka</w:t>
      </w:r>
    </w:p>
    <w:p w:rsidR="001F5303" w:rsidRPr="0004449A" w:rsidRDefault="001F5303">
      <w:pPr>
        <w:rPr>
          <w:b/>
          <w:lang w:val="en-US"/>
        </w:rPr>
      </w:pPr>
    </w:p>
    <w:p w:rsidR="001F5303" w:rsidRPr="0004449A" w:rsidRDefault="001F5303" w:rsidP="001F5303">
      <w:pPr>
        <w:ind w:right="-1"/>
        <w:rPr>
          <w:lang w:val="en-US"/>
        </w:rPr>
      </w:pPr>
      <w:r w:rsidRPr="0004449A">
        <w:rPr>
          <w:lang w:val="en-US"/>
        </w:rPr>
        <w:t xml:space="preserve">Kubícek, Tomás. "Der semantische Aufbau von Erzählwerken in der Konzeption des Prager Strukturalismus." In </w:t>
      </w:r>
      <w:r w:rsidRPr="0004449A">
        <w:rPr>
          <w:i/>
          <w:lang w:val="en-US"/>
        </w:rPr>
        <w:t>Slavische Erzähltheorie: Russische und tschesische Ansätze.</w:t>
      </w:r>
      <w:r w:rsidRPr="0004449A">
        <w:rPr>
          <w:lang w:val="en-US"/>
        </w:rPr>
        <w:t xml:space="preserve"> Ed. Wolf Schmid. Berlin and New York: De Gruyter, 2009. 273-311.* (Mukarovsky, Vodicka, narratology, narrative structure).</w:t>
      </w:r>
    </w:p>
    <w:p w:rsidR="001F5303" w:rsidRPr="0004449A" w:rsidRDefault="001F5303" w:rsidP="001F5303">
      <w:pPr>
        <w:ind w:right="-1"/>
        <w:rPr>
          <w:lang w:val="en-US"/>
        </w:rPr>
      </w:pPr>
      <w:r w:rsidRPr="0004449A">
        <w:rPr>
          <w:lang w:val="en-US"/>
        </w:rPr>
        <w:t xml:space="preserve">Schmid, Wolf, ed. </w:t>
      </w:r>
      <w:r w:rsidRPr="0004449A">
        <w:rPr>
          <w:i/>
          <w:lang w:val="en-US"/>
        </w:rPr>
        <w:t>Slavische Erzähltheorie: Russische und tschesische Ansätze.</w:t>
      </w:r>
      <w:r w:rsidRPr="0004449A">
        <w:rPr>
          <w:lang w:val="en-US"/>
        </w:rPr>
        <w:t xml:space="preserve"> (Narratologia, 21). Berlin and New York: De Gruyter, 2009.* (Bakhtin, Miroslav Cervenka, Lubomír Dolezel, Boris Eikhenbaum, Aage Hansen-Löve, Roman Jakobson, Jurij Lotman, Jan Mukarovsky, Michail Petrovskij, Vladimir Propp, Aleksandr Reformatskij, Shklovsky, Tomashevsky, Tynianov, Vinogradov, Vodicka).</w:t>
      </w:r>
    </w:p>
    <w:p w:rsidR="001F5303" w:rsidRPr="0004449A" w:rsidRDefault="001F5303">
      <w:pPr>
        <w:rPr>
          <w:b/>
          <w:lang w:val="en-US"/>
        </w:rPr>
      </w:pPr>
    </w:p>
    <w:p w:rsidR="001F5303" w:rsidRPr="0004449A" w:rsidRDefault="001F5303">
      <w:pPr>
        <w:rPr>
          <w:lang w:val="en-US"/>
        </w:rPr>
      </w:pPr>
    </w:p>
    <w:p w:rsidR="001F5303" w:rsidRPr="0004449A" w:rsidRDefault="001F5303">
      <w:pPr>
        <w:rPr>
          <w:lang w:val="en-US"/>
        </w:rPr>
      </w:pPr>
    </w:p>
    <w:sectPr w:rsidR="001F5303" w:rsidRPr="0004449A" w:rsidSect="00DD567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E77"/>
    <w:rsid w:val="0004449A"/>
    <w:rsid w:val="001F5303"/>
    <w:rsid w:val="006A1E77"/>
    <w:rsid w:val="00C265FA"/>
    <w:rsid w:val="00C47BBA"/>
    <w:rsid w:val="00D72E0F"/>
    <w:rsid w:val="00DD5679"/>
    <w:rsid w:val="00E4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971D7B1F-8CE0-6443-8640-B7DC1A1B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953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</vt:lpstr>
    </vt:vector>
  </TitlesOfParts>
  <Company>Universidad de Zaragoza</Company>
  <LinksUpToDate>false</LinksUpToDate>
  <CharactersWithSpaces>6188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</dc:title>
  <dc:subject/>
  <dc:creator>uni</dc:creator>
  <cp:keywords/>
  <cp:lastModifiedBy>José Ángel García Landa</cp:lastModifiedBy>
  <cp:revision>3</cp:revision>
  <dcterms:created xsi:type="dcterms:W3CDTF">2019-01-05T21:47:00Z</dcterms:created>
  <dcterms:modified xsi:type="dcterms:W3CDTF">2022-04-03T19:42:00Z</dcterms:modified>
</cp:coreProperties>
</file>